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F6D" w:rsidRPr="00771825" w:rsidRDefault="00A72F6D" w:rsidP="00A72F6D">
      <w:pPr>
        <w:rPr>
          <w:rFonts w:ascii="Times New Roman" w:hAnsi="Times New Roman" w:cs="Times New Roman"/>
          <w:b/>
          <w:sz w:val="32"/>
          <w:szCs w:val="32"/>
        </w:rPr>
      </w:pPr>
      <w:r w:rsidRPr="00771825">
        <w:rPr>
          <w:rFonts w:ascii="Times New Roman" w:hAnsi="Times New Roman" w:cs="Times New Roman"/>
          <w:b/>
          <w:sz w:val="32"/>
          <w:szCs w:val="32"/>
        </w:rPr>
        <w:t>Generations</w:t>
      </w:r>
    </w:p>
    <w:p w:rsidR="00A72F6D" w:rsidRPr="005C0BD3" w:rsidRDefault="005C0BD3" w:rsidP="00A72F6D">
      <w:pPr>
        <w:rPr>
          <w:rFonts w:ascii="Times New Roman" w:hAnsi="Times New Roman" w:cs="Times New Roman"/>
          <w:i/>
          <w:sz w:val="22"/>
        </w:rPr>
      </w:pPr>
      <w:r w:rsidRPr="005C0BD3">
        <w:rPr>
          <w:rFonts w:ascii="Times New Roman" w:hAnsi="Times New Roman" w:cs="Times New Roman"/>
          <w:i/>
          <w:sz w:val="22"/>
        </w:rPr>
        <w:t>Adapted from</w:t>
      </w:r>
      <w:r w:rsidRPr="005C0BD3">
        <w:rPr>
          <w:rFonts w:ascii="Times New Roman" w:hAnsi="Times New Roman" w:cs="Times New Roman"/>
          <w:i/>
          <w:sz w:val="22"/>
          <w:u w:val="single"/>
        </w:rPr>
        <w:t xml:space="preserve"> http://johnthomsonchina.wordpress.com/2013/02/16/generations</w:t>
      </w:r>
      <w:r w:rsidRPr="005C0BD3">
        <w:rPr>
          <w:rFonts w:ascii="Times New Roman" w:hAnsi="Times New Roman" w:cs="Times New Roman"/>
          <w:i/>
          <w:sz w:val="22"/>
        </w:rPr>
        <w:t>/</w:t>
      </w:r>
      <w:r w:rsidR="00A72F6D" w:rsidRPr="005C0BD3">
        <w:rPr>
          <w:rFonts w:ascii="Times New Roman" w:hAnsi="Times New Roman" w:cs="Times New Roman"/>
          <w:i/>
          <w:sz w:val="22"/>
        </w:rPr>
        <w:t>February 16, 2013</w:t>
      </w:r>
    </w:p>
    <w:p w:rsidR="00A72F6D" w:rsidRPr="00A72F6D" w:rsidRDefault="005C0BD3" w:rsidP="00A72F6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bookmarkStart w:id="0" w:name="_GoBack"/>
      <w:bookmarkEnd w:id="0"/>
    </w:p>
    <w:p w:rsidR="00A72F6D" w:rsidRPr="00A72F6D" w:rsidRDefault="0098057B" w:rsidP="00A72F6D">
      <w:pPr>
        <w:rPr>
          <w:rFonts w:ascii="Times New Roman" w:hAnsi="Times New Roman" w:cs="Times New Roman"/>
          <w:sz w:val="24"/>
          <w:szCs w:val="24"/>
        </w:rPr>
      </w:pPr>
      <w:r>
        <w:rPr>
          <w:rFonts w:ascii="Times New Roman" w:hAnsi="Times New Roman" w:cs="Times New Roman"/>
          <w:sz w:val="24"/>
          <w:szCs w:val="24"/>
        </w:rPr>
        <w:t>A</w:t>
      </w:r>
      <w:r w:rsidR="00A72F6D" w:rsidRPr="00A72F6D">
        <w:rPr>
          <w:rFonts w:ascii="Times New Roman" w:hAnsi="Times New Roman" w:cs="Times New Roman"/>
          <w:sz w:val="24"/>
          <w:szCs w:val="24"/>
        </w:rPr>
        <w:t xml:space="preserve"> study of generations in China focus</w:t>
      </w:r>
      <w:r>
        <w:rPr>
          <w:rFonts w:ascii="Times New Roman" w:hAnsi="Times New Roman" w:cs="Times New Roman"/>
          <w:sz w:val="24"/>
          <w:szCs w:val="24"/>
        </w:rPr>
        <w:t>ed</w:t>
      </w:r>
      <w:r w:rsidR="00A72F6D" w:rsidRPr="00A72F6D">
        <w:rPr>
          <w:rFonts w:ascii="Times New Roman" w:hAnsi="Times New Roman" w:cs="Times New Roman"/>
          <w:sz w:val="24"/>
          <w:szCs w:val="24"/>
        </w:rPr>
        <w:t xml:space="preserve"> on the differences between elderly, middle-aged and young Chinese people in their upbringing and attitudes towards money, education and other cultural aspects of life in China. To help us explain the differences we created three personas that are all members of the same family:</w:t>
      </w:r>
    </w:p>
    <w:p w:rsidR="00A72F6D" w:rsidRPr="00A72F6D" w:rsidRDefault="00A72F6D" w:rsidP="00A72F6D">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5386"/>
        <w:gridCol w:w="2636"/>
      </w:tblGrid>
      <w:tr w:rsidR="0098057B" w:rsidTr="00771825">
        <w:trPr>
          <w:trHeight w:val="1890"/>
        </w:trPr>
        <w:tc>
          <w:tcPr>
            <w:tcW w:w="2660" w:type="dxa"/>
          </w:tcPr>
          <w:p w:rsidR="0098057B" w:rsidRDefault="0098057B" w:rsidP="00A72F6D">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0088350" wp14:editId="41A27A0A">
                  <wp:extent cx="1409700" cy="1133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936" cy="1133665"/>
                          </a:xfrm>
                          <a:prstGeom prst="rect">
                            <a:avLst/>
                          </a:prstGeom>
                          <a:noFill/>
                        </pic:spPr>
                      </pic:pic>
                    </a:graphicData>
                  </a:graphic>
                </wp:inline>
              </w:drawing>
            </w:r>
          </w:p>
        </w:tc>
        <w:tc>
          <w:tcPr>
            <w:tcW w:w="5386" w:type="dxa"/>
          </w:tcPr>
          <w:p w:rsidR="0098057B" w:rsidRDefault="0098057B" w:rsidP="00A72F6D">
            <w:pPr>
              <w:rPr>
                <w:rFonts w:ascii="Times New Roman" w:hAnsi="Times New Roman" w:cs="Times New Roman" w:hint="eastAsia"/>
                <w:sz w:val="24"/>
                <w:szCs w:val="24"/>
              </w:rPr>
            </w:pPr>
            <w:r w:rsidRPr="00A72F6D">
              <w:rPr>
                <w:rFonts w:ascii="Times New Roman" w:hAnsi="Times New Roman" w:cs="Times New Roman"/>
                <w:sz w:val="24"/>
                <w:szCs w:val="24"/>
              </w:rPr>
              <w:t>Li Wu grew up during the early years of the communism era and lived through the suffering of the Cultural Revolution. As a result he’s a lot more conservative and holds traditional Chinese values.</w:t>
            </w:r>
          </w:p>
        </w:tc>
        <w:tc>
          <w:tcPr>
            <w:tcW w:w="2636" w:type="dxa"/>
          </w:tcPr>
          <w:p w:rsidR="0098057B" w:rsidRPr="003317DA" w:rsidRDefault="0098057B" w:rsidP="003317DA">
            <w:pPr>
              <w:rPr>
                <w:rFonts w:ascii="Times New Roman" w:hAnsi="Times New Roman" w:cs="Times New Roman"/>
                <w:sz w:val="24"/>
                <w:szCs w:val="24"/>
              </w:rPr>
            </w:pPr>
          </w:p>
        </w:tc>
      </w:tr>
      <w:tr w:rsidR="0098057B" w:rsidTr="00771825">
        <w:trPr>
          <w:trHeight w:val="1402"/>
        </w:trPr>
        <w:tc>
          <w:tcPr>
            <w:tcW w:w="8046" w:type="dxa"/>
            <w:gridSpan w:val="2"/>
          </w:tcPr>
          <w:p w:rsidR="0098057B" w:rsidRDefault="0098057B" w:rsidP="00A72F6D">
            <w:pPr>
              <w:rPr>
                <w:rFonts w:ascii="Times New Roman" w:hAnsi="Times New Roman" w:cs="Times New Roman" w:hint="eastAsia"/>
                <w:sz w:val="24"/>
                <w:szCs w:val="24"/>
              </w:rPr>
            </w:pPr>
          </w:p>
          <w:p w:rsidR="0098057B" w:rsidRPr="00A72F6D" w:rsidRDefault="0098057B" w:rsidP="00A72F6D">
            <w:pPr>
              <w:rPr>
                <w:rFonts w:ascii="Times New Roman" w:hAnsi="Times New Roman" w:cs="Times New Roman"/>
                <w:sz w:val="24"/>
                <w:szCs w:val="24"/>
              </w:rPr>
            </w:pPr>
            <w:r w:rsidRPr="003317DA">
              <w:rPr>
                <w:rFonts w:ascii="Times New Roman" w:hAnsi="Times New Roman" w:cs="Times New Roman"/>
                <w:sz w:val="24"/>
                <w:szCs w:val="24"/>
              </w:rPr>
              <w:t>Li Wang grew up after the introduction of the one child policy. His family doted on him and gave him the best opportunity possible. He’s managed to make good of his life but it has always been a struggle trying to keep up with a rapidly changing economy.</w:t>
            </w:r>
          </w:p>
        </w:tc>
        <w:tc>
          <w:tcPr>
            <w:tcW w:w="2636" w:type="dxa"/>
          </w:tcPr>
          <w:p w:rsidR="0098057B" w:rsidRPr="00A72F6D" w:rsidRDefault="0098057B" w:rsidP="00A72F6D">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429AEB5" wp14:editId="1E200CD4">
                  <wp:extent cx="2362200" cy="1371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20065-0000-0000-0000-000000000000_469b5687-f4ab-4992-a2ac-46c322b7a161_20130213183543_travel-man-china-300-001b295e-1.jpg"/>
                          <pic:cNvPicPr/>
                        </pic:nvPicPr>
                        <pic:blipFill>
                          <a:blip r:embed="rId6">
                            <a:extLst>
                              <a:ext uri="{28A0092B-C50C-407E-A947-70E740481C1C}">
                                <a14:useLocalDpi xmlns:a14="http://schemas.microsoft.com/office/drawing/2010/main" val="0"/>
                              </a:ext>
                            </a:extLst>
                          </a:blip>
                          <a:stretch>
                            <a:fillRect/>
                          </a:stretch>
                        </pic:blipFill>
                        <pic:spPr>
                          <a:xfrm>
                            <a:off x="0" y="0"/>
                            <a:ext cx="2362200" cy="1371600"/>
                          </a:xfrm>
                          <a:prstGeom prst="rect">
                            <a:avLst/>
                          </a:prstGeom>
                        </pic:spPr>
                      </pic:pic>
                    </a:graphicData>
                  </a:graphic>
                </wp:inline>
              </w:drawing>
            </w:r>
          </w:p>
        </w:tc>
      </w:tr>
      <w:tr w:rsidR="003317DA" w:rsidTr="00771825">
        <w:trPr>
          <w:trHeight w:val="1402"/>
        </w:trPr>
        <w:tc>
          <w:tcPr>
            <w:tcW w:w="2660" w:type="dxa"/>
          </w:tcPr>
          <w:p w:rsidR="003317DA" w:rsidRDefault="003317DA" w:rsidP="00A72F6D">
            <w:pP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14:anchorId="0801C64C" wp14:editId="4720FA72">
                  <wp:extent cx="1551940" cy="10344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nese_boy_by_sba10-d5ev580.jpg"/>
                          <pic:cNvPicPr/>
                        </pic:nvPicPr>
                        <pic:blipFill>
                          <a:blip r:embed="rId7">
                            <a:extLst>
                              <a:ext uri="{28A0092B-C50C-407E-A947-70E740481C1C}">
                                <a14:useLocalDpi xmlns:a14="http://schemas.microsoft.com/office/drawing/2010/main" val="0"/>
                              </a:ext>
                            </a:extLst>
                          </a:blip>
                          <a:stretch>
                            <a:fillRect/>
                          </a:stretch>
                        </pic:blipFill>
                        <pic:spPr>
                          <a:xfrm>
                            <a:off x="0" y="0"/>
                            <a:ext cx="1551940" cy="1034415"/>
                          </a:xfrm>
                          <a:prstGeom prst="rect">
                            <a:avLst/>
                          </a:prstGeom>
                        </pic:spPr>
                      </pic:pic>
                    </a:graphicData>
                  </a:graphic>
                </wp:inline>
              </w:drawing>
            </w:r>
          </w:p>
        </w:tc>
        <w:tc>
          <w:tcPr>
            <w:tcW w:w="5386" w:type="dxa"/>
          </w:tcPr>
          <w:p w:rsidR="003317DA" w:rsidRDefault="003317DA" w:rsidP="00A72F6D">
            <w:pPr>
              <w:rPr>
                <w:rFonts w:ascii="Times New Roman" w:hAnsi="Times New Roman" w:cs="Times New Roman" w:hint="eastAsia"/>
                <w:sz w:val="24"/>
                <w:szCs w:val="24"/>
              </w:rPr>
            </w:pPr>
          </w:p>
          <w:p w:rsidR="003317DA" w:rsidRPr="00A72F6D" w:rsidRDefault="003317DA" w:rsidP="00A72F6D">
            <w:pPr>
              <w:rPr>
                <w:rFonts w:ascii="Times New Roman" w:hAnsi="Times New Roman" w:cs="Times New Roman"/>
                <w:sz w:val="24"/>
                <w:szCs w:val="24"/>
              </w:rPr>
            </w:pPr>
            <w:r w:rsidRPr="003317DA">
              <w:rPr>
                <w:rFonts w:ascii="Times New Roman" w:hAnsi="Times New Roman" w:cs="Times New Roman"/>
                <w:sz w:val="24"/>
                <w:szCs w:val="24"/>
              </w:rPr>
              <w:t>Li Pan grew up knowing only a very prosperous China. He has a lot of national pride seeing his homeland successfully host the 2008 Olympic games. He has also been heavily doted on by his family but is less influenced by traditional Chinese ideas and more by Western culture.</w:t>
            </w:r>
          </w:p>
        </w:tc>
        <w:tc>
          <w:tcPr>
            <w:tcW w:w="2636" w:type="dxa"/>
          </w:tcPr>
          <w:p w:rsidR="003317DA" w:rsidRPr="00A72F6D" w:rsidRDefault="003317DA" w:rsidP="00A72F6D">
            <w:pPr>
              <w:rPr>
                <w:rFonts w:ascii="Times New Roman" w:hAnsi="Times New Roman" w:cs="Times New Roman"/>
                <w:sz w:val="24"/>
                <w:szCs w:val="24"/>
              </w:rPr>
            </w:pPr>
          </w:p>
        </w:tc>
      </w:tr>
    </w:tbl>
    <w:p w:rsidR="00A72F6D" w:rsidRPr="003317DA" w:rsidRDefault="00A72F6D" w:rsidP="00A72F6D">
      <w:pPr>
        <w:rPr>
          <w:rFonts w:ascii="Times New Roman" w:hAnsi="Times New Roman" w:cs="Times New Roman"/>
          <w:sz w:val="24"/>
          <w:szCs w:val="24"/>
        </w:rPr>
      </w:pPr>
    </w:p>
    <w:p w:rsidR="00A72F6D" w:rsidRPr="00A72F6D" w:rsidRDefault="00A72F6D" w:rsidP="00A72F6D">
      <w:pPr>
        <w:rPr>
          <w:rFonts w:ascii="Times New Roman" w:hAnsi="Times New Roman" w:cs="Times New Roman"/>
          <w:sz w:val="24"/>
          <w:szCs w:val="24"/>
        </w:rPr>
      </w:pPr>
    </w:p>
    <w:p w:rsidR="00A72F6D" w:rsidRPr="00A72F6D" w:rsidRDefault="00A72F6D" w:rsidP="00A72F6D">
      <w:pPr>
        <w:rPr>
          <w:rFonts w:ascii="Times New Roman" w:hAnsi="Times New Roman" w:cs="Times New Roman"/>
          <w:sz w:val="24"/>
          <w:szCs w:val="24"/>
        </w:rPr>
      </w:pPr>
      <w:r w:rsidRPr="00A72F6D">
        <w:rPr>
          <w:rFonts w:ascii="Times New Roman" w:hAnsi="Times New Roman" w:cs="Times New Roman"/>
          <w:sz w:val="24"/>
          <w:szCs w:val="24"/>
        </w:rPr>
        <w:t>Over the years, there has been a l</w:t>
      </w:r>
      <w:r w:rsidRPr="00A72F6D">
        <w:rPr>
          <w:rFonts w:ascii="Times New Roman" w:hAnsi="Times New Roman" w:cs="Times New Roman"/>
          <w:sz w:val="24"/>
          <w:szCs w:val="24"/>
        </w:rPr>
        <w:t xml:space="preserve">ot of dramatic change in China </w:t>
      </w:r>
      <w:r w:rsidRPr="00A72F6D">
        <w:rPr>
          <w:rFonts w:ascii="Times New Roman" w:hAnsi="Times New Roman" w:cs="Times New Roman"/>
          <w:sz w:val="24"/>
          <w:szCs w:val="24"/>
        </w:rPr>
        <w:t xml:space="preserve">to a much more modern way of life. </w:t>
      </w:r>
      <w:r w:rsidR="0098057B">
        <w:rPr>
          <w:rFonts w:ascii="Times New Roman" w:hAnsi="Times New Roman" w:cs="Times New Roman"/>
          <w:sz w:val="24"/>
          <w:szCs w:val="24"/>
        </w:rPr>
        <w:t>T</w:t>
      </w:r>
      <w:r w:rsidRPr="00A72F6D">
        <w:rPr>
          <w:rFonts w:ascii="Times New Roman" w:hAnsi="Times New Roman" w:cs="Times New Roman"/>
          <w:sz w:val="24"/>
          <w:szCs w:val="24"/>
        </w:rPr>
        <w:t>he launch of Open D</w:t>
      </w:r>
      <w:r w:rsidR="00771825">
        <w:rPr>
          <w:rFonts w:ascii="Times New Roman" w:hAnsi="Times New Roman" w:cs="Times New Roman"/>
          <w:sz w:val="24"/>
          <w:szCs w:val="24"/>
        </w:rPr>
        <w:t xml:space="preserve">oor Policy in 1980 caused </w:t>
      </w:r>
      <w:r w:rsidRPr="00A72F6D">
        <w:rPr>
          <w:rFonts w:ascii="Times New Roman" w:hAnsi="Times New Roman" w:cs="Times New Roman"/>
          <w:sz w:val="24"/>
          <w:szCs w:val="24"/>
        </w:rPr>
        <w:t>huge amounts of information to floo</w:t>
      </w:r>
      <w:r w:rsidR="00771825">
        <w:rPr>
          <w:rFonts w:ascii="Times New Roman" w:hAnsi="Times New Roman" w:cs="Times New Roman"/>
          <w:sz w:val="24"/>
          <w:szCs w:val="24"/>
        </w:rPr>
        <w:t xml:space="preserve">d in that brought about change, </w:t>
      </w:r>
      <w:r w:rsidRPr="00A72F6D">
        <w:rPr>
          <w:rFonts w:ascii="Times New Roman" w:hAnsi="Times New Roman" w:cs="Times New Roman"/>
          <w:sz w:val="24"/>
          <w:szCs w:val="24"/>
        </w:rPr>
        <w:t>although traditional v</w:t>
      </w:r>
      <w:r w:rsidR="00771825">
        <w:rPr>
          <w:rFonts w:ascii="Times New Roman" w:hAnsi="Times New Roman" w:cs="Times New Roman"/>
          <w:sz w:val="24"/>
          <w:szCs w:val="24"/>
        </w:rPr>
        <w:t>alues are still the mainstream.</w:t>
      </w:r>
      <w:r w:rsidRPr="00A72F6D">
        <w:rPr>
          <w:rFonts w:ascii="Times New Roman" w:hAnsi="Times New Roman" w:cs="Times New Roman"/>
          <w:sz w:val="24"/>
          <w:szCs w:val="24"/>
        </w:rPr>
        <w:t xml:space="preserve"> With this change came a</w:t>
      </w:r>
      <w:r w:rsidR="00771825">
        <w:rPr>
          <w:rFonts w:ascii="Times New Roman" w:hAnsi="Times New Roman" w:cs="Times New Roman"/>
          <w:sz w:val="24"/>
          <w:szCs w:val="24"/>
        </w:rPr>
        <w:t xml:space="preserve"> much better quality of life – t</w:t>
      </w:r>
      <w:r w:rsidRPr="00A72F6D">
        <w:rPr>
          <w:rFonts w:ascii="Times New Roman" w:hAnsi="Times New Roman" w:cs="Times New Roman"/>
          <w:sz w:val="24"/>
          <w:szCs w:val="24"/>
        </w:rPr>
        <w:t xml:space="preserve">he living standard of </w:t>
      </w:r>
      <w:r w:rsidR="00771825">
        <w:rPr>
          <w:rFonts w:ascii="Times New Roman" w:hAnsi="Times New Roman" w:cs="Times New Roman"/>
          <w:sz w:val="24"/>
          <w:szCs w:val="24"/>
        </w:rPr>
        <w:t>Li Pan’s</w:t>
      </w:r>
      <w:r w:rsidRPr="00A72F6D">
        <w:rPr>
          <w:rFonts w:ascii="Times New Roman" w:hAnsi="Times New Roman" w:cs="Times New Roman"/>
          <w:sz w:val="24"/>
          <w:szCs w:val="24"/>
        </w:rPr>
        <w:t xml:space="preserve"> generation is much higher than </w:t>
      </w:r>
      <w:r w:rsidR="00771825">
        <w:rPr>
          <w:rFonts w:ascii="Times New Roman" w:hAnsi="Times New Roman" w:cs="Times New Roman"/>
          <w:sz w:val="24"/>
          <w:szCs w:val="24"/>
        </w:rPr>
        <w:t>his parents or grandparents</w:t>
      </w:r>
      <w:r w:rsidRPr="00A72F6D">
        <w:rPr>
          <w:rFonts w:ascii="Times New Roman" w:hAnsi="Times New Roman" w:cs="Times New Roman"/>
          <w:sz w:val="24"/>
          <w:szCs w:val="24"/>
        </w:rPr>
        <w:t xml:space="preserve">. </w:t>
      </w:r>
      <w:r w:rsidRPr="00A72F6D">
        <w:rPr>
          <w:rFonts w:ascii="Times New Roman" w:hAnsi="Times New Roman" w:cs="Times New Roman"/>
          <w:sz w:val="24"/>
          <w:szCs w:val="24"/>
        </w:rPr>
        <w:t>Urbanization</w:t>
      </w:r>
      <w:r w:rsidRPr="00A72F6D">
        <w:rPr>
          <w:rFonts w:ascii="Times New Roman" w:hAnsi="Times New Roman" w:cs="Times New Roman"/>
          <w:sz w:val="24"/>
          <w:szCs w:val="24"/>
        </w:rPr>
        <w:t xml:space="preserve"> brought people into the city – a new environment and different social rules. We have been brought up in a world of choice and diversification that my parents never thought or even heard of. Now, </w:t>
      </w:r>
      <w:r w:rsidR="0098057B">
        <w:rPr>
          <w:rFonts w:ascii="Times New Roman" w:hAnsi="Times New Roman" w:cs="Times New Roman"/>
          <w:sz w:val="24"/>
          <w:szCs w:val="24"/>
        </w:rPr>
        <w:t>people are</w:t>
      </w:r>
      <w:r w:rsidRPr="00A72F6D">
        <w:rPr>
          <w:rFonts w:ascii="Times New Roman" w:hAnsi="Times New Roman" w:cs="Times New Roman"/>
          <w:sz w:val="24"/>
          <w:szCs w:val="24"/>
        </w:rPr>
        <w:t xml:space="preserve"> more tolerant and find it easier t</w:t>
      </w:r>
      <w:r w:rsidR="00771825">
        <w:rPr>
          <w:rFonts w:ascii="Times New Roman" w:hAnsi="Times New Roman" w:cs="Times New Roman"/>
          <w:sz w:val="24"/>
          <w:szCs w:val="24"/>
        </w:rPr>
        <w:t>o adopt new and unusual things.</w:t>
      </w:r>
      <w:r w:rsidRPr="00A72F6D">
        <w:rPr>
          <w:rFonts w:ascii="Times New Roman" w:hAnsi="Times New Roman" w:cs="Times New Roman"/>
          <w:sz w:val="24"/>
          <w:szCs w:val="24"/>
        </w:rPr>
        <w:t xml:space="preserve"> The Chinese were poor in the last generation so they want to give their kids the best life p</w:t>
      </w:r>
      <w:r w:rsidR="00771825">
        <w:rPr>
          <w:rFonts w:ascii="Times New Roman" w:hAnsi="Times New Roman" w:cs="Times New Roman"/>
          <w:sz w:val="24"/>
          <w:szCs w:val="24"/>
        </w:rPr>
        <w:t>ossible.</w:t>
      </w:r>
      <w:r w:rsidRPr="00A72F6D">
        <w:rPr>
          <w:rFonts w:ascii="Times New Roman" w:hAnsi="Times New Roman" w:cs="Times New Roman"/>
          <w:sz w:val="24"/>
          <w:szCs w:val="24"/>
        </w:rPr>
        <w:t xml:space="preserve"> </w:t>
      </w:r>
    </w:p>
    <w:p w:rsidR="00A72F6D" w:rsidRDefault="00A72F6D" w:rsidP="00A72F6D">
      <w:pPr>
        <w:rPr>
          <w:rFonts w:ascii="Times New Roman" w:hAnsi="Times New Roman" w:cs="Times New Roman" w:hint="eastAsi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3284"/>
      </w:tblGrid>
      <w:tr w:rsidR="0098057B" w:rsidTr="00771825">
        <w:trPr>
          <w:trHeight w:val="2832"/>
        </w:trPr>
        <w:tc>
          <w:tcPr>
            <w:tcW w:w="7338" w:type="dxa"/>
          </w:tcPr>
          <w:p w:rsidR="0098057B" w:rsidRPr="00771825" w:rsidRDefault="0098057B" w:rsidP="00E15780">
            <w:pPr>
              <w:jc w:val="left"/>
              <w:rPr>
                <w:rFonts w:ascii="Times New Roman" w:hAnsi="Times New Roman" w:cs="Times New Roman"/>
                <w:b/>
                <w:sz w:val="28"/>
                <w:szCs w:val="28"/>
                <w:u w:val="single"/>
              </w:rPr>
            </w:pPr>
            <w:r w:rsidRPr="00771825">
              <w:rPr>
                <w:rFonts w:ascii="Times New Roman" w:hAnsi="Times New Roman" w:cs="Times New Roman"/>
                <w:b/>
                <w:sz w:val="28"/>
                <w:szCs w:val="28"/>
                <w:u w:val="single"/>
              </w:rPr>
              <w:t>Family</w:t>
            </w:r>
          </w:p>
          <w:p w:rsidR="0098057B" w:rsidRPr="003317DA" w:rsidRDefault="0098057B" w:rsidP="00E15780">
            <w:pPr>
              <w:jc w:val="left"/>
              <w:rPr>
                <w:rFonts w:ascii="Times New Roman" w:hAnsi="Times New Roman" w:cs="Times New Roman"/>
                <w:sz w:val="24"/>
                <w:szCs w:val="24"/>
              </w:rPr>
            </w:pPr>
          </w:p>
          <w:p w:rsidR="0098057B" w:rsidRPr="003317DA" w:rsidRDefault="0098057B" w:rsidP="00E15780">
            <w:pPr>
              <w:jc w:val="left"/>
              <w:rPr>
                <w:rFonts w:ascii="Times New Roman" w:hAnsi="Times New Roman" w:cs="Times New Roman"/>
                <w:sz w:val="24"/>
                <w:szCs w:val="24"/>
              </w:rPr>
            </w:pPr>
            <w:r w:rsidRPr="003317DA">
              <w:rPr>
                <w:rFonts w:ascii="Times New Roman" w:hAnsi="Times New Roman" w:cs="Times New Roman"/>
                <w:sz w:val="24"/>
                <w:szCs w:val="24"/>
              </w:rPr>
              <w:t xml:space="preserve">Li Wang’s marriage was arranged for him when he finished his education. This was quite common in China. </w:t>
            </w:r>
            <w:r w:rsidR="00E15780">
              <w:rPr>
                <w:rFonts w:ascii="Times New Roman" w:hAnsi="Times New Roman" w:cs="Times New Roman"/>
                <w:sz w:val="24"/>
                <w:szCs w:val="24"/>
              </w:rPr>
              <w:t>Li Wang’s</w:t>
            </w:r>
            <w:r w:rsidRPr="003317DA">
              <w:rPr>
                <w:rFonts w:ascii="Times New Roman" w:hAnsi="Times New Roman" w:cs="Times New Roman"/>
                <w:sz w:val="24"/>
                <w:szCs w:val="24"/>
              </w:rPr>
              <w:t xml:space="preserve"> grandmother met her grandfath</w:t>
            </w:r>
            <w:r w:rsidR="00E15780">
              <w:rPr>
                <w:rFonts w:ascii="Times New Roman" w:hAnsi="Times New Roman" w:cs="Times New Roman"/>
                <w:sz w:val="24"/>
                <w:szCs w:val="24"/>
              </w:rPr>
              <w:t>er through an arranged marriage</w:t>
            </w:r>
            <w:r w:rsidRPr="003317DA">
              <w:rPr>
                <w:rFonts w:ascii="Times New Roman" w:hAnsi="Times New Roman" w:cs="Times New Roman"/>
                <w:sz w:val="24"/>
                <w:szCs w:val="24"/>
              </w:rPr>
              <w:t>. Parents often wanted this for their children as it meant that they would be more responsible and settle into their role as providers.</w:t>
            </w:r>
          </w:p>
          <w:p w:rsidR="0098057B" w:rsidRDefault="0098057B" w:rsidP="003317DA">
            <w:pPr>
              <w:rPr>
                <w:rFonts w:ascii="Times New Roman" w:hAnsi="Times New Roman" w:cs="Times New Roman"/>
                <w:sz w:val="24"/>
                <w:szCs w:val="24"/>
              </w:rPr>
            </w:pPr>
          </w:p>
        </w:tc>
        <w:tc>
          <w:tcPr>
            <w:tcW w:w="3284" w:type="dxa"/>
          </w:tcPr>
          <w:p w:rsidR="0098057B" w:rsidRDefault="0098057B" w:rsidP="00A72F6D">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E857721" wp14:editId="71380FF7">
                  <wp:extent cx="1933575" cy="16383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om-and-bride1.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6840" cy="1641066"/>
                          </a:xfrm>
                          <a:prstGeom prst="rect">
                            <a:avLst/>
                          </a:prstGeom>
                        </pic:spPr>
                      </pic:pic>
                    </a:graphicData>
                  </a:graphic>
                </wp:inline>
              </w:drawing>
            </w:r>
          </w:p>
        </w:tc>
      </w:tr>
      <w:tr w:rsidR="0098057B" w:rsidTr="00771825">
        <w:trPr>
          <w:trHeight w:val="1270"/>
        </w:trPr>
        <w:tc>
          <w:tcPr>
            <w:tcW w:w="10622" w:type="dxa"/>
            <w:gridSpan w:val="2"/>
          </w:tcPr>
          <w:p w:rsidR="0098057B" w:rsidRDefault="0098057B" w:rsidP="00E15780">
            <w:pPr>
              <w:rPr>
                <w:rFonts w:ascii="Times New Roman" w:hAnsi="Times New Roman" w:cs="Times New Roman"/>
                <w:noProof/>
                <w:sz w:val="24"/>
                <w:szCs w:val="24"/>
              </w:rPr>
            </w:pPr>
            <w:r w:rsidRPr="0098057B">
              <w:rPr>
                <w:rFonts w:ascii="Times New Roman" w:hAnsi="Times New Roman" w:cs="Times New Roman"/>
                <w:noProof/>
                <w:sz w:val="24"/>
                <w:szCs w:val="24"/>
              </w:rPr>
              <w:lastRenderedPageBreak/>
              <w:t xml:space="preserve">Li Wang and his wife are happy in their marriage and they hope Li Pan will do the same. </w:t>
            </w:r>
            <w:r w:rsidR="00E15780">
              <w:rPr>
                <w:rFonts w:ascii="Times New Roman" w:hAnsi="Times New Roman" w:cs="Times New Roman"/>
                <w:noProof/>
                <w:sz w:val="24"/>
                <w:szCs w:val="24"/>
              </w:rPr>
              <w:t>P</w:t>
            </w:r>
            <w:r w:rsidRPr="0098057B">
              <w:rPr>
                <w:rFonts w:ascii="Times New Roman" w:hAnsi="Times New Roman" w:cs="Times New Roman"/>
                <w:noProof/>
                <w:sz w:val="24"/>
                <w:szCs w:val="24"/>
              </w:rPr>
              <w:t>arents don’t want their children to fall in love too ea</w:t>
            </w:r>
            <w:r w:rsidR="00E15780">
              <w:rPr>
                <w:rFonts w:ascii="Times New Roman" w:hAnsi="Times New Roman" w:cs="Times New Roman"/>
                <w:noProof/>
                <w:sz w:val="24"/>
                <w:szCs w:val="24"/>
              </w:rPr>
              <w:t>rly or it will distract them. They</w:t>
            </w:r>
            <w:r w:rsidRPr="0098057B">
              <w:rPr>
                <w:rFonts w:ascii="Times New Roman" w:hAnsi="Times New Roman" w:cs="Times New Roman"/>
                <w:noProof/>
                <w:sz w:val="24"/>
                <w:szCs w:val="24"/>
              </w:rPr>
              <w:t xml:space="preserve"> should marry when </w:t>
            </w:r>
            <w:r w:rsidR="00E15780">
              <w:rPr>
                <w:rFonts w:ascii="Times New Roman" w:hAnsi="Times New Roman" w:cs="Times New Roman"/>
                <w:noProof/>
                <w:sz w:val="24"/>
                <w:szCs w:val="24"/>
              </w:rPr>
              <w:t>t</w:t>
            </w:r>
            <w:r w:rsidRPr="0098057B">
              <w:rPr>
                <w:rFonts w:ascii="Times New Roman" w:hAnsi="Times New Roman" w:cs="Times New Roman"/>
                <w:noProof/>
                <w:sz w:val="24"/>
                <w:szCs w:val="24"/>
              </w:rPr>
              <w:t>he</w:t>
            </w:r>
            <w:r w:rsidR="00E15780">
              <w:rPr>
                <w:rFonts w:ascii="Times New Roman" w:hAnsi="Times New Roman" w:cs="Times New Roman"/>
                <w:noProof/>
                <w:sz w:val="24"/>
                <w:szCs w:val="24"/>
              </w:rPr>
              <w:t>y</w:t>
            </w:r>
            <w:r w:rsidRPr="0098057B">
              <w:rPr>
                <w:rFonts w:ascii="Times New Roman" w:hAnsi="Times New Roman" w:cs="Times New Roman"/>
                <w:noProof/>
                <w:sz w:val="24"/>
                <w:szCs w:val="24"/>
              </w:rPr>
              <w:t xml:space="preserve"> starts working so that </w:t>
            </w:r>
            <w:r w:rsidR="00E15780">
              <w:rPr>
                <w:rFonts w:ascii="Times New Roman" w:hAnsi="Times New Roman" w:cs="Times New Roman"/>
                <w:noProof/>
                <w:sz w:val="24"/>
                <w:szCs w:val="24"/>
              </w:rPr>
              <w:t>they have</w:t>
            </w:r>
            <w:r w:rsidRPr="0098057B">
              <w:rPr>
                <w:rFonts w:ascii="Times New Roman" w:hAnsi="Times New Roman" w:cs="Times New Roman"/>
                <w:noProof/>
                <w:sz w:val="24"/>
                <w:szCs w:val="24"/>
              </w:rPr>
              <w:t xml:space="preserve"> responsibil</w:t>
            </w:r>
            <w:r w:rsidR="00E15780">
              <w:rPr>
                <w:rFonts w:ascii="Times New Roman" w:hAnsi="Times New Roman" w:cs="Times New Roman"/>
                <w:noProof/>
                <w:sz w:val="24"/>
                <w:szCs w:val="24"/>
              </w:rPr>
              <w:t>ity</w:t>
            </w:r>
            <w:r w:rsidRPr="0098057B">
              <w:rPr>
                <w:rFonts w:ascii="Times New Roman" w:hAnsi="Times New Roman" w:cs="Times New Roman"/>
                <w:noProof/>
                <w:sz w:val="24"/>
                <w:szCs w:val="24"/>
              </w:rPr>
              <w:t xml:space="preserve">. </w:t>
            </w:r>
            <w:r w:rsidR="00E15780">
              <w:rPr>
                <w:rFonts w:ascii="Times New Roman" w:hAnsi="Times New Roman" w:cs="Times New Roman"/>
                <w:noProof/>
                <w:sz w:val="24"/>
                <w:szCs w:val="24"/>
              </w:rPr>
              <w:t xml:space="preserve">They believe that </w:t>
            </w:r>
            <w:r w:rsidRPr="0098057B">
              <w:rPr>
                <w:rFonts w:ascii="Times New Roman" w:hAnsi="Times New Roman" w:cs="Times New Roman"/>
                <w:noProof/>
                <w:sz w:val="24"/>
                <w:szCs w:val="24"/>
              </w:rPr>
              <w:t xml:space="preserve">if a man wants a girl from good family to marry him he has to show he is secure by having </w:t>
            </w:r>
            <w:r w:rsidR="00E15780">
              <w:rPr>
                <w:rFonts w:ascii="Times New Roman" w:hAnsi="Times New Roman" w:cs="Times New Roman"/>
                <w:noProof/>
                <w:sz w:val="24"/>
                <w:szCs w:val="24"/>
              </w:rPr>
              <w:t>a good apartment and a nice car</w:t>
            </w:r>
            <w:r w:rsidRPr="0098057B">
              <w:rPr>
                <w:rFonts w:ascii="Times New Roman" w:hAnsi="Times New Roman" w:cs="Times New Roman"/>
                <w:noProof/>
                <w:sz w:val="24"/>
                <w:szCs w:val="24"/>
              </w:rPr>
              <w:t>.</w:t>
            </w:r>
          </w:p>
        </w:tc>
      </w:tr>
    </w:tbl>
    <w:p w:rsidR="00C63783" w:rsidRDefault="00C63783" w:rsidP="00C63783">
      <w:pPr>
        <w:rPr>
          <w:rFonts w:ascii="Times New Roman" w:hAnsi="Times New Roman" w:cs="Times New Roman"/>
          <w:sz w:val="24"/>
          <w:szCs w:val="24"/>
        </w:rPr>
      </w:pPr>
    </w:p>
    <w:p w:rsidR="0098057B" w:rsidRPr="00771825" w:rsidRDefault="0098057B" w:rsidP="00771825">
      <w:pPr>
        <w:ind w:left="9240" w:firstLineChars="100" w:firstLine="281"/>
        <w:rPr>
          <w:rFonts w:ascii="Times New Roman" w:hAnsi="Times New Roman" w:cs="Times New Roman"/>
          <w:b/>
          <w:sz w:val="28"/>
          <w:szCs w:val="28"/>
          <w:u w:val="single"/>
        </w:rPr>
      </w:pPr>
      <w:r w:rsidRPr="00771825">
        <w:rPr>
          <w:rFonts w:ascii="Times New Roman" w:hAnsi="Times New Roman" w:cs="Times New Roman"/>
          <w:b/>
          <w:sz w:val="28"/>
          <w:szCs w:val="28"/>
          <w:u w:val="single"/>
        </w:rPr>
        <w:t>Money</w:t>
      </w:r>
    </w:p>
    <w:tbl>
      <w:tblPr>
        <w:tblStyle w:val="TableGrid"/>
        <w:tblpPr w:leftFromText="180" w:rightFromText="180" w:vertAnchor="text" w:horzAnchor="margin" w:tblpY="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7136"/>
      </w:tblGrid>
      <w:tr w:rsidR="0098057B" w:rsidTr="00771825">
        <w:trPr>
          <w:trHeight w:val="2254"/>
        </w:trPr>
        <w:tc>
          <w:tcPr>
            <w:tcW w:w="3546" w:type="dxa"/>
          </w:tcPr>
          <w:p w:rsidR="0098057B" w:rsidRDefault="0098057B" w:rsidP="0098057B">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179F619" wp14:editId="5EE2E862">
                  <wp:extent cx="2105025" cy="13144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nese-money-bann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2887" cy="1313115"/>
                          </a:xfrm>
                          <a:prstGeom prst="rect">
                            <a:avLst/>
                          </a:prstGeom>
                        </pic:spPr>
                      </pic:pic>
                    </a:graphicData>
                  </a:graphic>
                </wp:inline>
              </w:drawing>
            </w:r>
          </w:p>
        </w:tc>
        <w:tc>
          <w:tcPr>
            <w:tcW w:w="7136" w:type="dxa"/>
          </w:tcPr>
          <w:p w:rsidR="0098057B" w:rsidRPr="00A72F6D" w:rsidRDefault="0098057B" w:rsidP="0098057B">
            <w:pPr>
              <w:jc w:val="left"/>
              <w:rPr>
                <w:rFonts w:ascii="Times New Roman" w:hAnsi="Times New Roman" w:cs="Times New Roman"/>
                <w:sz w:val="24"/>
                <w:szCs w:val="24"/>
              </w:rPr>
            </w:pPr>
            <w:r w:rsidRPr="00A72F6D">
              <w:rPr>
                <w:rFonts w:ascii="Times New Roman" w:hAnsi="Times New Roman" w:cs="Times New Roman"/>
                <w:sz w:val="24"/>
                <w:szCs w:val="24"/>
              </w:rPr>
              <w:t xml:space="preserve">Li Wu has a very different approach to money to his son or grandson. </w:t>
            </w:r>
            <w:r>
              <w:rPr>
                <w:rFonts w:ascii="Times New Roman" w:hAnsi="Times New Roman" w:cs="Times New Roman"/>
                <w:sz w:val="24"/>
                <w:szCs w:val="24"/>
              </w:rPr>
              <w:t xml:space="preserve">Many people </w:t>
            </w:r>
            <w:r w:rsidR="00E15780">
              <w:rPr>
                <w:rFonts w:ascii="Times New Roman" w:hAnsi="Times New Roman" w:cs="Times New Roman"/>
                <w:sz w:val="24"/>
                <w:szCs w:val="24"/>
              </w:rPr>
              <w:t xml:space="preserve">of his generation talk </w:t>
            </w:r>
            <w:r w:rsidRPr="00A72F6D">
              <w:rPr>
                <w:rFonts w:ascii="Times New Roman" w:hAnsi="Times New Roman" w:cs="Times New Roman"/>
                <w:sz w:val="24"/>
                <w:szCs w:val="24"/>
              </w:rPr>
              <w:t xml:space="preserve">about the hardship endured by their ancestors. </w:t>
            </w:r>
            <w:r>
              <w:rPr>
                <w:rFonts w:ascii="Times New Roman" w:hAnsi="Times New Roman" w:cs="Times New Roman"/>
                <w:sz w:val="24"/>
                <w:szCs w:val="24"/>
              </w:rPr>
              <w:t>People of Li Wu’s generation</w:t>
            </w:r>
            <w:r w:rsidRPr="00A72F6D">
              <w:rPr>
                <w:rFonts w:ascii="Times New Roman" w:hAnsi="Times New Roman" w:cs="Times New Roman"/>
                <w:sz w:val="24"/>
                <w:szCs w:val="24"/>
              </w:rPr>
              <w:t xml:space="preserve"> worried about whether they would have eno</w:t>
            </w:r>
            <w:r>
              <w:rPr>
                <w:rFonts w:ascii="Times New Roman" w:hAnsi="Times New Roman" w:cs="Times New Roman"/>
                <w:sz w:val="24"/>
                <w:szCs w:val="24"/>
              </w:rPr>
              <w:t>ugh food and clothes to survive</w:t>
            </w:r>
            <w:r w:rsidRPr="00A72F6D">
              <w:rPr>
                <w:rFonts w:ascii="Times New Roman" w:hAnsi="Times New Roman" w:cs="Times New Roman"/>
                <w:sz w:val="24"/>
                <w:szCs w:val="24"/>
              </w:rPr>
              <w:t xml:space="preserve">. </w:t>
            </w:r>
            <w:r>
              <w:rPr>
                <w:rFonts w:ascii="Times New Roman" w:hAnsi="Times New Roman" w:cs="Times New Roman"/>
                <w:sz w:val="24"/>
                <w:szCs w:val="24"/>
              </w:rPr>
              <w:t>S</w:t>
            </w:r>
            <w:r w:rsidRPr="00A72F6D">
              <w:rPr>
                <w:rFonts w:ascii="Times New Roman" w:hAnsi="Times New Roman" w:cs="Times New Roman"/>
                <w:sz w:val="24"/>
                <w:szCs w:val="24"/>
              </w:rPr>
              <w:t xml:space="preserve">tarving was a threat for </w:t>
            </w:r>
            <w:r>
              <w:rPr>
                <w:rFonts w:ascii="Times New Roman" w:hAnsi="Times New Roman" w:cs="Times New Roman"/>
                <w:sz w:val="24"/>
                <w:szCs w:val="24"/>
              </w:rPr>
              <w:t>many of them</w:t>
            </w:r>
            <w:r w:rsidRPr="00A72F6D">
              <w:rPr>
                <w:rFonts w:ascii="Times New Roman" w:hAnsi="Times New Roman" w:cs="Times New Roman"/>
                <w:sz w:val="24"/>
                <w:szCs w:val="24"/>
              </w:rPr>
              <w:t xml:space="preserve">. They are still frugal because of their experience and will tell me stories when </w:t>
            </w:r>
            <w:r>
              <w:rPr>
                <w:rFonts w:ascii="Times New Roman" w:hAnsi="Times New Roman" w:cs="Times New Roman"/>
                <w:sz w:val="24"/>
                <w:szCs w:val="24"/>
              </w:rPr>
              <w:t>their children or grandchildren waste things.</w:t>
            </w:r>
          </w:p>
          <w:p w:rsidR="0098057B" w:rsidRPr="0098057B" w:rsidRDefault="0098057B" w:rsidP="0098057B">
            <w:pPr>
              <w:rPr>
                <w:rFonts w:ascii="Times New Roman" w:hAnsi="Times New Roman" w:cs="Times New Roman"/>
                <w:sz w:val="24"/>
                <w:szCs w:val="24"/>
              </w:rPr>
            </w:pPr>
          </w:p>
        </w:tc>
      </w:tr>
      <w:tr w:rsidR="0098057B" w:rsidTr="00771825">
        <w:tc>
          <w:tcPr>
            <w:tcW w:w="10682" w:type="dxa"/>
            <w:gridSpan w:val="2"/>
          </w:tcPr>
          <w:p w:rsidR="00C63783" w:rsidRDefault="00C63783" w:rsidP="00C63783">
            <w:pPr>
              <w:rPr>
                <w:rFonts w:ascii="Times New Roman" w:hAnsi="Times New Roman" w:cs="Times New Roman"/>
                <w:sz w:val="24"/>
                <w:szCs w:val="24"/>
              </w:rPr>
            </w:pPr>
            <w:r w:rsidRPr="00A72F6D">
              <w:rPr>
                <w:rFonts w:ascii="Times New Roman" w:hAnsi="Times New Roman" w:cs="Times New Roman"/>
                <w:sz w:val="24"/>
                <w:szCs w:val="24"/>
              </w:rPr>
              <w:t xml:space="preserve">Although there is still a lot of poverty in rural China there has been positive changes in the cities. More and more people are entering the middle class and making enough money to splash out, and the government encourages this consumerism. Parents are more than happy to comply and dote heavily on their children. </w:t>
            </w:r>
            <w:r>
              <w:rPr>
                <w:rFonts w:ascii="Times New Roman" w:hAnsi="Times New Roman" w:cs="Times New Roman"/>
                <w:sz w:val="24"/>
                <w:szCs w:val="24"/>
              </w:rPr>
              <w:t xml:space="preserve">Some feel that </w:t>
            </w:r>
            <w:r w:rsidRPr="00A72F6D">
              <w:rPr>
                <w:rFonts w:ascii="Times New Roman" w:hAnsi="Times New Roman" w:cs="Times New Roman"/>
                <w:sz w:val="24"/>
                <w:szCs w:val="24"/>
              </w:rPr>
              <w:t>children are over spoiled now because the parents don’t wan</w:t>
            </w:r>
            <w:r>
              <w:rPr>
                <w:rFonts w:ascii="Times New Roman" w:hAnsi="Times New Roman" w:cs="Times New Roman"/>
                <w:sz w:val="24"/>
                <w:szCs w:val="24"/>
              </w:rPr>
              <w:t>t them to suffer like they did.</w:t>
            </w:r>
            <w:r w:rsidRPr="00A72F6D">
              <w:rPr>
                <w:rFonts w:ascii="Times New Roman" w:hAnsi="Times New Roman" w:cs="Times New Roman"/>
                <w:sz w:val="24"/>
                <w:szCs w:val="24"/>
              </w:rPr>
              <w:t xml:space="preserve"> Li Wang is the main money earner of the family. S</w:t>
            </w:r>
            <w:r>
              <w:rPr>
                <w:rFonts w:ascii="Times New Roman" w:hAnsi="Times New Roman" w:cs="Times New Roman"/>
                <w:sz w:val="24"/>
                <w:szCs w:val="24"/>
              </w:rPr>
              <w:t xml:space="preserve">ome </w:t>
            </w:r>
            <w:r w:rsidRPr="00A72F6D">
              <w:rPr>
                <w:rFonts w:ascii="Times New Roman" w:hAnsi="Times New Roman" w:cs="Times New Roman"/>
                <w:sz w:val="24"/>
                <w:szCs w:val="24"/>
              </w:rPr>
              <w:t>men still feel a sense of duty to ea</w:t>
            </w:r>
            <w:r>
              <w:rPr>
                <w:rFonts w:ascii="Times New Roman" w:hAnsi="Times New Roman" w:cs="Times New Roman"/>
                <w:sz w:val="24"/>
                <w:szCs w:val="24"/>
              </w:rPr>
              <w:t>rn money for the entire family.</w:t>
            </w:r>
          </w:p>
          <w:p w:rsidR="00C63783" w:rsidRPr="00C63783" w:rsidRDefault="00C63783" w:rsidP="00C63783">
            <w:pPr>
              <w:rPr>
                <w:rFonts w:ascii="Times New Roman" w:hAnsi="Times New Roman" w:cs="Times New Roman"/>
                <w:sz w:val="24"/>
                <w:szCs w:val="24"/>
              </w:rPr>
            </w:pPr>
          </w:p>
          <w:p w:rsidR="00C63783" w:rsidRPr="00A72F6D" w:rsidRDefault="00C63783" w:rsidP="00C63783">
            <w:pPr>
              <w:rPr>
                <w:rFonts w:ascii="Times New Roman" w:hAnsi="Times New Roman" w:cs="Times New Roman"/>
                <w:sz w:val="24"/>
                <w:szCs w:val="24"/>
              </w:rPr>
            </w:pPr>
            <w:r w:rsidRPr="00A72F6D">
              <w:rPr>
                <w:rFonts w:ascii="Times New Roman" w:hAnsi="Times New Roman" w:cs="Times New Roman"/>
                <w:sz w:val="24"/>
                <w:szCs w:val="24"/>
              </w:rPr>
              <w:t>It is not uncommon these days for women to work however it is more difficult for them to find a job, as when they were growing up, education priority was given to the males.</w:t>
            </w:r>
          </w:p>
          <w:p w:rsidR="0098057B" w:rsidRPr="00C63783" w:rsidRDefault="0098057B" w:rsidP="0098057B">
            <w:pPr>
              <w:rPr>
                <w:rFonts w:ascii="Times New Roman" w:hAnsi="Times New Roman" w:cs="Times New Roman"/>
                <w:sz w:val="24"/>
                <w:szCs w:val="24"/>
              </w:rPr>
            </w:pPr>
          </w:p>
        </w:tc>
      </w:tr>
    </w:tbl>
    <w:p w:rsidR="00A72F6D" w:rsidRPr="00A72F6D" w:rsidRDefault="00A72F6D" w:rsidP="00A72F6D">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4053"/>
      </w:tblGrid>
      <w:tr w:rsidR="00C63783" w:rsidTr="005C0BD3">
        <w:tc>
          <w:tcPr>
            <w:tcW w:w="6629" w:type="dxa"/>
          </w:tcPr>
          <w:p w:rsidR="00C63783" w:rsidRPr="00771825" w:rsidRDefault="00C63783" w:rsidP="00C63783">
            <w:pPr>
              <w:rPr>
                <w:rFonts w:ascii="Times New Roman" w:hAnsi="Times New Roman" w:cs="Times New Roman"/>
                <w:b/>
                <w:sz w:val="28"/>
                <w:szCs w:val="28"/>
                <w:u w:val="single"/>
              </w:rPr>
            </w:pPr>
            <w:r w:rsidRPr="00771825">
              <w:rPr>
                <w:rFonts w:ascii="Times New Roman" w:hAnsi="Times New Roman" w:cs="Times New Roman"/>
                <w:b/>
                <w:sz w:val="28"/>
                <w:szCs w:val="28"/>
                <w:u w:val="single"/>
              </w:rPr>
              <w:t>Education</w:t>
            </w:r>
          </w:p>
          <w:p w:rsidR="00C63783" w:rsidRPr="00C63783" w:rsidRDefault="00C63783" w:rsidP="00C63783">
            <w:pPr>
              <w:rPr>
                <w:rFonts w:ascii="Times New Roman" w:hAnsi="Times New Roman" w:cs="Times New Roman"/>
                <w:sz w:val="24"/>
                <w:szCs w:val="24"/>
              </w:rPr>
            </w:pPr>
          </w:p>
          <w:p w:rsidR="00C63783" w:rsidRDefault="00C63783" w:rsidP="00C63783">
            <w:pPr>
              <w:rPr>
                <w:rFonts w:ascii="Times New Roman" w:hAnsi="Times New Roman" w:cs="Times New Roman"/>
                <w:sz w:val="24"/>
                <w:szCs w:val="24"/>
              </w:rPr>
            </w:pPr>
            <w:r w:rsidRPr="00C63783">
              <w:rPr>
                <w:rFonts w:ascii="Times New Roman" w:hAnsi="Times New Roman" w:cs="Times New Roman"/>
                <w:sz w:val="24"/>
                <w:szCs w:val="24"/>
              </w:rPr>
              <w:t xml:space="preserve">When Li Wu was a boy he never had an education. This was down to the fact that his family simply did not have enough money. Li Wang’s mother is illiterate. At the time, the priority was for her to stay at home and work on the farm. Some families did manage to save enough money to send a child to school and priority was always given to the sons. Some people of Li Wang’s generation had enough education from school but started working at 20 so they had to leave early. More and more people like Li Wang were </w:t>
            </w:r>
          </w:p>
        </w:tc>
        <w:tc>
          <w:tcPr>
            <w:tcW w:w="4053" w:type="dxa"/>
          </w:tcPr>
          <w:p w:rsidR="00C63783" w:rsidRDefault="00C63783" w:rsidP="00A72F6D">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A3A2119" wp14:editId="73146956">
                  <wp:extent cx="2409825" cy="20669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sx-large.jpg"/>
                          <pic:cNvPicPr/>
                        </pic:nvPicPr>
                        <pic:blipFill>
                          <a:blip r:embed="rId10">
                            <a:extLst>
                              <a:ext uri="{28A0092B-C50C-407E-A947-70E740481C1C}">
                                <a14:useLocalDpi xmlns:a14="http://schemas.microsoft.com/office/drawing/2010/main" val="0"/>
                              </a:ext>
                            </a:extLst>
                          </a:blip>
                          <a:stretch>
                            <a:fillRect/>
                          </a:stretch>
                        </pic:blipFill>
                        <pic:spPr>
                          <a:xfrm>
                            <a:off x="0" y="0"/>
                            <a:ext cx="2412185" cy="2068950"/>
                          </a:xfrm>
                          <a:prstGeom prst="rect">
                            <a:avLst/>
                          </a:prstGeom>
                        </pic:spPr>
                      </pic:pic>
                    </a:graphicData>
                  </a:graphic>
                </wp:inline>
              </w:drawing>
            </w:r>
          </w:p>
        </w:tc>
      </w:tr>
      <w:tr w:rsidR="00C63783" w:rsidTr="005C0BD3">
        <w:tc>
          <w:tcPr>
            <w:tcW w:w="10682" w:type="dxa"/>
            <w:gridSpan w:val="2"/>
          </w:tcPr>
          <w:p w:rsidR="00C63783" w:rsidRDefault="00C63783" w:rsidP="00C63783">
            <w:pPr>
              <w:jc w:val="left"/>
              <w:rPr>
                <w:rFonts w:ascii="Times New Roman" w:hAnsi="Times New Roman" w:cs="Times New Roman"/>
                <w:sz w:val="24"/>
                <w:szCs w:val="24"/>
              </w:rPr>
            </w:pPr>
            <w:proofErr w:type="gramStart"/>
            <w:r w:rsidRPr="00C63783">
              <w:rPr>
                <w:rFonts w:ascii="Times New Roman" w:hAnsi="Times New Roman" w:cs="Times New Roman"/>
                <w:sz w:val="24"/>
                <w:szCs w:val="24"/>
              </w:rPr>
              <w:t>able</w:t>
            </w:r>
            <w:proofErr w:type="gramEnd"/>
            <w:r w:rsidRPr="00C63783">
              <w:rPr>
                <w:rFonts w:ascii="Times New Roman" w:hAnsi="Times New Roman" w:cs="Times New Roman"/>
                <w:sz w:val="24"/>
                <w:szCs w:val="24"/>
              </w:rPr>
              <w:t xml:space="preserve"> </w:t>
            </w:r>
            <w:r w:rsidRPr="00C63783">
              <w:rPr>
                <w:rFonts w:ascii="Times New Roman" w:hAnsi="Times New Roman" w:cs="Times New Roman"/>
                <w:sz w:val="24"/>
                <w:szCs w:val="24"/>
              </w:rPr>
              <w:t>to get a decent job in the city thanks to their schooling and earn enough money to bring their families out of poverty but it wasn’t always easy. Li Wang’s generation struggled to get the skills needed to get a job even with an education because China changed so rapidly.</w:t>
            </w:r>
          </w:p>
        </w:tc>
      </w:tr>
      <w:tr w:rsidR="00C63783" w:rsidTr="005C0BD3">
        <w:tc>
          <w:tcPr>
            <w:tcW w:w="10682" w:type="dxa"/>
            <w:gridSpan w:val="2"/>
          </w:tcPr>
          <w:p w:rsidR="00C63783" w:rsidRDefault="00C63783" w:rsidP="00C63783">
            <w:pPr>
              <w:rPr>
                <w:rFonts w:ascii="Times New Roman" w:hAnsi="Times New Roman" w:cs="Times New Roman"/>
                <w:sz w:val="24"/>
                <w:szCs w:val="24"/>
              </w:rPr>
            </w:pPr>
          </w:p>
          <w:p w:rsidR="00C63783" w:rsidRPr="00A72F6D" w:rsidRDefault="00C63783" w:rsidP="00C63783">
            <w:pPr>
              <w:rPr>
                <w:rFonts w:ascii="Times New Roman" w:hAnsi="Times New Roman" w:cs="Times New Roman"/>
                <w:sz w:val="24"/>
                <w:szCs w:val="24"/>
              </w:rPr>
            </w:pPr>
            <w:r w:rsidRPr="00A72F6D">
              <w:rPr>
                <w:rFonts w:ascii="Times New Roman" w:hAnsi="Times New Roman" w:cs="Times New Roman"/>
                <w:sz w:val="24"/>
                <w:szCs w:val="24"/>
              </w:rPr>
              <w:t xml:space="preserve">Now Li Pan has been going to school since he was 5 years old. He has very good English and is much more technologically advanced than his parents. </w:t>
            </w:r>
            <w:r>
              <w:rPr>
                <w:rFonts w:ascii="Times New Roman" w:hAnsi="Times New Roman" w:cs="Times New Roman"/>
                <w:sz w:val="24"/>
                <w:szCs w:val="24"/>
              </w:rPr>
              <w:t>T</w:t>
            </w:r>
            <w:r w:rsidRPr="00A72F6D">
              <w:rPr>
                <w:rFonts w:ascii="Times New Roman" w:hAnsi="Times New Roman" w:cs="Times New Roman"/>
                <w:sz w:val="24"/>
                <w:szCs w:val="24"/>
              </w:rPr>
              <w:t>here is a lot of pressure on children to do well since they are an only child and competition is fierce. Parents send their children to after school classes and some days they don’t get home until late. Even on weekends, they are busy with schoolwork. These days having an education does not guarant</w:t>
            </w:r>
            <w:r>
              <w:rPr>
                <w:rFonts w:ascii="Times New Roman" w:hAnsi="Times New Roman" w:cs="Times New Roman"/>
                <w:sz w:val="24"/>
                <w:szCs w:val="24"/>
              </w:rPr>
              <w:t xml:space="preserve">ee you the best possible life. </w:t>
            </w:r>
            <w:r w:rsidRPr="00A72F6D">
              <w:rPr>
                <w:rFonts w:ascii="Times New Roman" w:hAnsi="Times New Roman" w:cs="Times New Roman"/>
                <w:sz w:val="24"/>
                <w:szCs w:val="24"/>
              </w:rPr>
              <w:t>Li Pan needs to prove he is talented.</w:t>
            </w:r>
          </w:p>
          <w:p w:rsidR="00C63783" w:rsidRDefault="00C63783" w:rsidP="00A72F6D">
            <w:pPr>
              <w:rPr>
                <w:rFonts w:ascii="Times New Roman" w:hAnsi="Times New Roman" w:cs="Times New Roman"/>
                <w:sz w:val="24"/>
                <w:szCs w:val="24"/>
              </w:rPr>
            </w:pPr>
          </w:p>
        </w:tc>
      </w:tr>
    </w:tbl>
    <w:p w:rsidR="00A72F6D" w:rsidRPr="00A72F6D" w:rsidRDefault="00A72F6D" w:rsidP="00A72F6D">
      <w:pPr>
        <w:rPr>
          <w:rFonts w:ascii="Times New Roman" w:hAnsi="Times New Roman" w:cs="Times New Roman"/>
          <w:sz w:val="24"/>
          <w:szCs w:val="24"/>
        </w:rPr>
      </w:pPr>
    </w:p>
    <w:p w:rsidR="00A72F6D" w:rsidRPr="00A72F6D" w:rsidRDefault="00A72F6D" w:rsidP="00A72F6D">
      <w:pPr>
        <w:rPr>
          <w:rFonts w:ascii="Times New Roman" w:hAnsi="Times New Roman" w:cs="Times New Roman"/>
          <w:sz w:val="24"/>
          <w:szCs w:val="24"/>
        </w:rPr>
      </w:pPr>
    </w:p>
    <w:p w:rsidR="00A72F6D" w:rsidRPr="005C0BD3" w:rsidRDefault="005C0BD3" w:rsidP="005C0BD3">
      <w:pPr>
        <w:ind w:left="9660" w:firstLineChars="50" w:firstLine="141"/>
        <w:rPr>
          <w:rFonts w:ascii="Times New Roman" w:hAnsi="Times New Roman" w:cs="Times New Roman"/>
          <w:b/>
          <w:sz w:val="28"/>
          <w:szCs w:val="28"/>
          <w:u w:val="single"/>
        </w:rPr>
      </w:pPr>
      <w:r w:rsidRPr="005C0BD3">
        <w:rPr>
          <w:rFonts w:ascii="Times New Roman" w:hAnsi="Times New Roman" w:cs="Times New Roman"/>
          <w:b/>
          <w:sz w:val="28"/>
          <w:szCs w:val="28"/>
          <w:u w:val="single"/>
        </w:rPr>
        <w:lastRenderedPageBreak/>
        <w:t>Food</w:t>
      </w:r>
    </w:p>
    <w:p w:rsidR="00A72F6D" w:rsidRPr="00A72F6D" w:rsidRDefault="00A72F6D" w:rsidP="00A72F6D">
      <w:pPr>
        <w:rPr>
          <w:rFonts w:ascii="Times New Roman" w:hAnsi="Times New Roman" w:cs="Times New Roman"/>
          <w:sz w:val="24"/>
          <w:szCs w:val="24"/>
        </w:rPr>
      </w:pPr>
    </w:p>
    <w:tbl>
      <w:tblPr>
        <w:tblStyle w:val="TableGrid"/>
        <w:tblpPr w:leftFromText="180" w:rightFromText="180" w:vertAnchor="page" w:horzAnchor="margin"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6746"/>
      </w:tblGrid>
      <w:tr w:rsidR="00C63783" w:rsidTr="005C0BD3">
        <w:tc>
          <w:tcPr>
            <w:tcW w:w="3936" w:type="dxa"/>
          </w:tcPr>
          <w:p w:rsidR="00C63783" w:rsidRDefault="00C63783" w:rsidP="005C0BD3">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F8821FA" wp14:editId="348C6530">
                  <wp:extent cx="2343150" cy="20193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namcdonaldsexpansion.jpg"/>
                          <pic:cNvPicPr/>
                        </pic:nvPicPr>
                        <pic:blipFill>
                          <a:blip r:embed="rId11">
                            <a:extLst>
                              <a:ext uri="{28A0092B-C50C-407E-A947-70E740481C1C}">
                                <a14:useLocalDpi xmlns:a14="http://schemas.microsoft.com/office/drawing/2010/main" val="0"/>
                              </a:ext>
                            </a:extLst>
                          </a:blip>
                          <a:stretch>
                            <a:fillRect/>
                          </a:stretch>
                        </pic:blipFill>
                        <pic:spPr>
                          <a:xfrm>
                            <a:off x="0" y="0"/>
                            <a:ext cx="2347562" cy="2023102"/>
                          </a:xfrm>
                          <a:prstGeom prst="rect">
                            <a:avLst/>
                          </a:prstGeom>
                        </pic:spPr>
                      </pic:pic>
                    </a:graphicData>
                  </a:graphic>
                </wp:inline>
              </w:drawing>
            </w:r>
          </w:p>
        </w:tc>
        <w:tc>
          <w:tcPr>
            <w:tcW w:w="6746" w:type="dxa"/>
          </w:tcPr>
          <w:p w:rsidR="00C63783" w:rsidRPr="00A72F6D" w:rsidRDefault="00C63783" w:rsidP="005C0BD3">
            <w:pPr>
              <w:jc w:val="left"/>
              <w:rPr>
                <w:rFonts w:ascii="Times New Roman" w:hAnsi="Times New Roman" w:cs="Times New Roman"/>
                <w:sz w:val="24"/>
                <w:szCs w:val="24"/>
              </w:rPr>
            </w:pPr>
            <w:r w:rsidRPr="00A72F6D">
              <w:rPr>
                <w:rFonts w:ascii="Times New Roman" w:hAnsi="Times New Roman" w:cs="Times New Roman"/>
                <w:sz w:val="24"/>
                <w:szCs w:val="24"/>
              </w:rPr>
              <w:t>In ru</w:t>
            </w:r>
            <w:r>
              <w:rPr>
                <w:rFonts w:ascii="Times New Roman" w:hAnsi="Times New Roman" w:cs="Times New Roman"/>
                <w:sz w:val="24"/>
                <w:szCs w:val="24"/>
              </w:rPr>
              <w:t>ral China, many people are self-</w:t>
            </w:r>
            <w:r w:rsidRPr="00A72F6D">
              <w:rPr>
                <w:rFonts w:ascii="Times New Roman" w:hAnsi="Times New Roman" w:cs="Times New Roman"/>
                <w:sz w:val="24"/>
                <w:szCs w:val="24"/>
              </w:rPr>
              <w:t xml:space="preserve">sufficient in growing their own food. </w:t>
            </w:r>
            <w:r w:rsidR="00E15780">
              <w:rPr>
                <w:rFonts w:ascii="Times New Roman" w:hAnsi="Times New Roman" w:cs="Times New Roman"/>
                <w:sz w:val="24"/>
                <w:szCs w:val="24"/>
              </w:rPr>
              <w:t xml:space="preserve">Older generations had </w:t>
            </w:r>
            <w:r w:rsidRPr="00A72F6D">
              <w:rPr>
                <w:rFonts w:ascii="Times New Roman" w:hAnsi="Times New Roman" w:cs="Times New Roman"/>
                <w:sz w:val="24"/>
                <w:szCs w:val="24"/>
              </w:rPr>
              <w:t>farm</w:t>
            </w:r>
            <w:r w:rsidR="00E15780">
              <w:rPr>
                <w:rFonts w:ascii="Times New Roman" w:hAnsi="Times New Roman" w:cs="Times New Roman"/>
                <w:sz w:val="24"/>
                <w:szCs w:val="24"/>
              </w:rPr>
              <w:t>s</w:t>
            </w:r>
            <w:r w:rsidRPr="00A72F6D">
              <w:rPr>
                <w:rFonts w:ascii="Times New Roman" w:hAnsi="Times New Roman" w:cs="Times New Roman"/>
                <w:sz w:val="24"/>
                <w:szCs w:val="24"/>
              </w:rPr>
              <w:t xml:space="preserve"> where she grew fruit and vegetables. </w:t>
            </w:r>
            <w:r w:rsidR="00E15780">
              <w:rPr>
                <w:rFonts w:ascii="Times New Roman" w:hAnsi="Times New Roman" w:cs="Times New Roman"/>
                <w:sz w:val="24"/>
                <w:szCs w:val="24"/>
              </w:rPr>
              <w:t xml:space="preserve">They were </w:t>
            </w:r>
            <w:r w:rsidRPr="00A72F6D">
              <w:rPr>
                <w:rFonts w:ascii="Times New Roman" w:hAnsi="Times New Roman" w:cs="Times New Roman"/>
                <w:sz w:val="24"/>
                <w:szCs w:val="24"/>
              </w:rPr>
              <w:t>able to save money w</w:t>
            </w:r>
            <w:r w:rsidR="00E15780">
              <w:rPr>
                <w:rFonts w:ascii="Times New Roman" w:hAnsi="Times New Roman" w:cs="Times New Roman"/>
                <w:sz w:val="24"/>
                <w:szCs w:val="24"/>
              </w:rPr>
              <w:t xml:space="preserve">hen buying food at the market. </w:t>
            </w:r>
            <w:r w:rsidRPr="00A72F6D">
              <w:rPr>
                <w:rFonts w:ascii="Times New Roman" w:hAnsi="Times New Roman" w:cs="Times New Roman"/>
                <w:sz w:val="24"/>
                <w:szCs w:val="24"/>
              </w:rPr>
              <w:t xml:space="preserve">This is how Li Wu got by before moving to the city, but even now, he still prefers to buy local fresh produce for making traditional Chinese meals as opposed to Li Wang’s new found western tastes. </w:t>
            </w:r>
            <w:r w:rsidR="00E15780">
              <w:rPr>
                <w:rFonts w:ascii="Times New Roman" w:hAnsi="Times New Roman" w:cs="Times New Roman"/>
                <w:sz w:val="24"/>
                <w:szCs w:val="24"/>
              </w:rPr>
              <w:t>Wealthier people now</w:t>
            </w:r>
            <w:r w:rsidRPr="00A72F6D">
              <w:rPr>
                <w:rFonts w:ascii="Times New Roman" w:hAnsi="Times New Roman" w:cs="Times New Roman"/>
                <w:sz w:val="24"/>
                <w:szCs w:val="24"/>
              </w:rPr>
              <w:t xml:space="preserve"> seem to be </w:t>
            </w:r>
            <w:r w:rsidR="00E15780">
              <w:rPr>
                <w:rFonts w:ascii="Times New Roman" w:hAnsi="Times New Roman" w:cs="Times New Roman"/>
                <w:sz w:val="24"/>
                <w:szCs w:val="24"/>
              </w:rPr>
              <w:t xml:space="preserve">more into western culture and food. </w:t>
            </w:r>
            <w:r w:rsidRPr="00A72F6D">
              <w:rPr>
                <w:rFonts w:ascii="Times New Roman" w:hAnsi="Times New Roman" w:cs="Times New Roman"/>
                <w:sz w:val="24"/>
                <w:szCs w:val="24"/>
              </w:rPr>
              <w:t>It is not uncommon for Li Wang to grab a burger from McDonalds on his lunch break when he goes out with his co-workers.</w:t>
            </w:r>
          </w:p>
          <w:p w:rsidR="00C63783" w:rsidRPr="00C63783" w:rsidRDefault="00C63783" w:rsidP="005C0BD3">
            <w:pPr>
              <w:rPr>
                <w:rFonts w:ascii="Times New Roman" w:hAnsi="Times New Roman" w:cs="Times New Roman"/>
                <w:sz w:val="24"/>
                <w:szCs w:val="24"/>
              </w:rPr>
            </w:pPr>
          </w:p>
        </w:tc>
      </w:tr>
      <w:tr w:rsidR="00E15780" w:rsidTr="005C0BD3">
        <w:tc>
          <w:tcPr>
            <w:tcW w:w="10682" w:type="dxa"/>
            <w:gridSpan w:val="2"/>
          </w:tcPr>
          <w:p w:rsidR="005C0BD3" w:rsidRDefault="005C0BD3" w:rsidP="005C0BD3">
            <w:pPr>
              <w:rPr>
                <w:rFonts w:ascii="Times New Roman" w:hAnsi="Times New Roman" w:cs="Times New Roman"/>
                <w:sz w:val="24"/>
                <w:szCs w:val="24"/>
              </w:rPr>
            </w:pPr>
          </w:p>
          <w:p w:rsidR="00E15780" w:rsidRPr="00E15780" w:rsidRDefault="00E15780" w:rsidP="005C0BD3">
            <w:pPr>
              <w:rPr>
                <w:rFonts w:ascii="Times New Roman" w:hAnsi="Times New Roman" w:cs="Times New Roman"/>
                <w:sz w:val="24"/>
                <w:szCs w:val="24"/>
              </w:rPr>
            </w:pPr>
            <w:r w:rsidRPr="00A72F6D">
              <w:rPr>
                <w:rFonts w:ascii="Times New Roman" w:hAnsi="Times New Roman" w:cs="Times New Roman"/>
                <w:sz w:val="24"/>
                <w:szCs w:val="24"/>
              </w:rPr>
              <w:t>Li Pan on the other hand is often fed by his grandparents and has quite a healthy diet of meat, rice and vegetables. He still thinks it’s a treat though when his Dad takes him out for Western food.</w:t>
            </w:r>
          </w:p>
        </w:tc>
      </w:tr>
    </w:tbl>
    <w:p w:rsidR="00E15780" w:rsidRPr="00A72F6D" w:rsidRDefault="00E15780" w:rsidP="00E1578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A72F6D" w:rsidRPr="00A72F6D" w:rsidRDefault="00A72F6D" w:rsidP="00A72F6D">
      <w:pPr>
        <w:rPr>
          <w:rFonts w:ascii="Times New Roman" w:hAnsi="Times New Roman" w:cs="Times New Roman"/>
          <w:sz w:val="24"/>
          <w:szCs w:val="24"/>
        </w:rPr>
      </w:pPr>
    </w:p>
    <w:p w:rsidR="00A72F6D" w:rsidRPr="00A72F6D" w:rsidRDefault="00A72F6D" w:rsidP="00A72F6D">
      <w:pPr>
        <w:rPr>
          <w:rFonts w:ascii="Times New Roman" w:hAnsi="Times New Roman" w:cs="Times New Roman"/>
          <w:sz w:val="24"/>
          <w:szCs w:val="24"/>
        </w:rPr>
      </w:pPr>
    </w:p>
    <w:p w:rsidR="00A72F6D" w:rsidRPr="00A72F6D" w:rsidRDefault="00A72F6D" w:rsidP="00A72F6D">
      <w:pPr>
        <w:rPr>
          <w:rFonts w:ascii="Times New Roman" w:hAnsi="Times New Roman" w:cs="Times New Roman"/>
          <w:sz w:val="24"/>
          <w:szCs w:val="24"/>
        </w:rPr>
      </w:pPr>
    </w:p>
    <w:sectPr w:rsidR="00A72F6D" w:rsidRPr="00A72F6D" w:rsidSect="00A72F6D">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F6D"/>
    <w:rsid w:val="002C1855"/>
    <w:rsid w:val="003317DA"/>
    <w:rsid w:val="005C0BD3"/>
    <w:rsid w:val="0060256F"/>
    <w:rsid w:val="00771825"/>
    <w:rsid w:val="0098057B"/>
    <w:rsid w:val="00A72F6D"/>
    <w:rsid w:val="00C63783"/>
    <w:rsid w:val="00E157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F6D"/>
    <w:rPr>
      <w:color w:val="0000FF" w:themeColor="hyperlink"/>
      <w:u w:val="single"/>
    </w:rPr>
  </w:style>
  <w:style w:type="paragraph" w:styleId="BalloonText">
    <w:name w:val="Balloon Text"/>
    <w:basedOn w:val="Normal"/>
    <w:link w:val="BalloonTextChar"/>
    <w:uiPriority w:val="99"/>
    <w:semiHidden/>
    <w:unhideWhenUsed/>
    <w:rsid w:val="00A72F6D"/>
    <w:rPr>
      <w:sz w:val="16"/>
      <w:szCs w:val="16"/>
    </w:rPr>
  </w:style>
  <w:style w:type="character" w:customStyle="1" w:styleId="BalloonTextChar">
    <w:name w:val="Balloon Text Char"/>
    <w:basedOn w:val="DefaultParagraphFont"/>
    <w:link w:val="BalloonText"/>
    <w:uiPriority w:val="99"/>
    <w:semiHidden/>
    <w:rsid w:val="00A72F6D"/>
    <w:rPr>
      <w:sz w:val="16"/>
      <w:szCs w:val="16"/>
    </w:rPr>
  </w:style>
  <w:style w:type="table" w:styleId="TableGrid">
    <w:name w:val="Table Grid"/>
    <w:basedOn w:val="TableNormal"/>
    <w:uiPriority w:val="59"/>
    <w:rsid w:val="00A72F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F6D"/>
    <w:rPr>
      <w:color w:val="0000FF" w:themeColor="hyperlink"/>
      <w:u w:val="single"/>
    </w:rPr>
  </w:style>
  <w:style w:type="paragraph" w:styleId="BalloonText">
    <w:name w:val="Balloon Text"/>
    <w:basedOn w:val="Normal"/>
    <w:link w:val="BalloonTextChar"/>
    <w:uiPriority w:val="99"/>
    <w:semiHidden/>
    <w:unhideWhenUsed/>
    <w:rsid w:val="00A72F6D"/>
    <w:rPr>
      <w:sz w:val="16"/>
      <w:szCs w:val="16"/>
    </w:rPr>
  </w:style>
  <w:style w:type="character" w:customStyle="1" w:styleId="BalloonTextChar">
    <w:name w:val="Balloon Text Char"/>
    <w:basedOn w:val="DefaultParagraphFont"/>
    <w:link w:val="BalloonText"/>
    <w:uiPriority w:val="99"/>
    <w:semiHidden/>
    <w:rsid w:val="00A72F6D"/>
    <w:rPr>
      <w:sz w:val="16"/>
      <w:szCs w:val="16"/>
    </w:rPr>
  </w:style>
  <w:style w:type="table" w:styleId="TableGrid">
    <w:name w:val="Table Grid"/>
    <w:basedOn w:val="TableNormal"/>
    <w:uiPriority w:val="59"/>
    <w:rsid w:val="00A72F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657762">
      <w:bodyDiv w:val="1"/>
      <w:marLeft w:val="0"/>
      <w:marRight w:val="0"/>
      <w:marTop w:val="0"/>
      <w:marBottom w:val="0"/>
      <w:divBdr>
        <w:top w:val="none" w:sz="0" w:space="0" w:color="auto"/>
        <w:left w:val="none" w:sz="0" w:space="0" w:color="auto"/>
        <w:bottom w:val="none" w:sz="0" w:space="0" w:color="auto"/>
        <w:right w:val="none" w:sz="0" w:space="0" w:color="auto"/>
      </w:divBdr>
    </w:div>
    <w:div w:id="1573343938">
      <w:bodyDiv w:val="1"/>
      <w:marLeft w:val="0"/>
      <w:marRight w:val="0"/>
      <w:marTop w:val="0"/>
      <w:marBottom w:val="0"/>
      <w:divBdr>
        <w:top w:val="none" w:sz="0" w:space="0" w:color="auto"/>
        <w:left w:val="none" w:sz="0" w:space="0" w:color="auto"/>
        <w:bottom w:val="none" w:sz="0" w:space="0" w:color="auto"/>
        <w:right w:val="none" w:sz="0" w:space="0" w:color="auto"/>
      </w:divBdr>
    </w:div>
    <w:div w:id="1595822231">
      <w:bodyDiv w:val="1"/>
      <w:marLeft w:val="0"/>
      <w:marRight w:val="0"/>
      <w:marTop w:val="0"/>
      <w:marBottom w:val="0"/>
      <w:divBdr>
        <w:top w:val="none" w:sz="0" w:space="0" w:color="auto"/>
        <w:left w:val="none" w:sz="0" w:space="0" w:color="auto"/>
        <w:bottom w:val="none" w:sz="0" w:space="0" w:color="auto"/>
        <w:right w:val="none" w:sz="0" w:space="0" w:color="auto"/>
      </w:divBdr>
    </w:div>
    <w:div w:id="1915964568">
      <w:bodyDiv w:val="1"/>
      <w:marLeft w:val="0"/>
      <w:marRight w:val="0"/>
      <w:marTop w:val="0"/>
      <w:marBottom w:val="0"/>
      <w:divBdr>
        <w:top w:val="none" w:sz="0" w:space="0" w:color="auto"/>
        <w:left w:val="none" w:sz="0" w:space="0" w:color="auto"/>
        <w:bottom w:val="none" w:sz="0" w:space="0" w:color="auto"/>
        <w:right w:val="none" w:sz="0" w:space="0" w:color="auto"/>
      </w:divBdr>
    </w:div>
    <w:div w:id="1968121462">
      <w:bodyDiv w:val="1"/>
      <w:marLeft w:val="0"/>
      <w:marRight w:val="0"/>
      <w:marTop w:val="0"/>
      <w:marBottom w:val="0"/>
      <w:divBdr>
        <w:top w:val="none" w:sz="0" w:space="0" w:color="auto"/>
        <w:left w:val="none" w:sz="0" w:space="0" w:color="auto"/>
        <w:bottom w:val="none" w:sz="0" w:space="0" w:color="auto"/>
        <w:right w:val="none" w:sz="0" w:space="0" w:color="auto"/>
      </w:divBdr>
      <w:divsChild>
        <w:div w:id="2027365086">
          <w:marLeft w:val="0"/>
          <w:marRight w:val="0"/>
          <w:marTop w:val="0"/>
          <w:marBottom w:val="0"/>
          <w:divBdr>
            <w:top w:val="none" w:sz="0" w:space="0" w:color="auto"/>
            <w:left w:val="none" w:sz="0" w:space="0" w:color="auto"/>
            <w:bottom w:val="none" w:sz="0" w:space="0" w:color="auto"/>
            <w:right w:val="none" w:sz="0" w:space="0" w:color="auto"/>
          </w:divBdr>
          <w:divsChild>
            <w:div w:id="695035083">
              <w:marLeft w:val="0"/>
              <w:marRight w:val="0"/>
              <w:marTop w:val="0"/>
              <w:marBottom w:val="0"/>
              <w:divBdr>
                <w:top w:val="none" w:sz="0" w:space="0" w:color="auto"/>
                <w:left w:val="none" w:sz="0" w:space="0" w:color="auto"/>
                <w:bottom w:val="none" w:sz="0" w:space="0" w:color="auto"/>
                <w:right w:val="none" w:sz="0" w:space="0" w:color="auto"/>
              </w:divBdr>
              <w:divsChild>
                <w:div w:id="181267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060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pn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xh-01</dc:creator>
  <cp:lastModifiedBy>xh-01</cp:lastModifiedBy>
  <cp:revision>3</cp:revision>
  <cp:lastPrinted>2013-09-23T06:28:00Z</cp:lastPrinted>
  <dcterms:created xsi:type="dcterms:W3CDTF">2013-09-23T05:32:00Z</dcterms:created>
  <dcterms:modified xsi:type="dcterms:W3CDTF">2013-09-23T07:05:00Z</dcterms:modified>
</cp:coreProperties>
</file>